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CD791A" w:rsidRPr="00CD791A" w:rsidRDefault="00CD791A" w:rsidP="00CD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CD791A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E1633E" w:rsidP="00CD79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августа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67E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24-16</w:t>
      </w:r>
    </w:p>
    <w:p w:rsidR="00CD791A" w:rsidRPr="00CD791A" w:rsidRDefault="00CD791A" w:rsidP="00CD791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CD791A" w:rsidRPr="00CD791A" w:rsidRDefault="00CD791A" w:rsidP="00CD791A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791A" w:rsidRPr="00CE5094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Мишкинского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 избирательному округу №</w:t>
      </w:r>
      <w:r w:rsidR="00FB7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CE5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CE5094" w:rsidRPr="00CE509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Стрединина</w:t>
      </w:r>
      <w:proofErr w:type="spellEnd"/>
      <w:r w:rsidR="00CE5094" w:rsidRPr="00CE509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Юрия Ивановича</w:t>
      </w:r>
    </w:p>
    <w:p w:rsidR="00CD791A" w:rsidRPr="00CE5094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70FB" w:rsidRP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A4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46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Стрединина</w:t>
      </w:r>
      <w:proofErr w:type="spellEnd"/>
      <w:r w:rsidR="000A4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</w:t>
      </w:r>
      <w:r w:rsidR="00A660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A460D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A660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32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B70F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0A46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0A460D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Стрединина</w:t>
      </w:r>
      <w:proofErr w:type="spellEnd"/>
      <w:r w:rsidR="000A46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Юрия Ивановича</w:t>
      </w:r>
      <w:r w:rsidR="003B7CBE">
        <w:rPr>
          <w:rFonts w:ascii="Times New Roman" w:hAnsi="Times New Roman"/>
          <w:sz w:val="28"/>
          <w:szCs w:val="28"/>
        </w:rPr>
        <w:t xml:space="preserve">, </w:t>
      </w:r>
      <w:r w:rsidR="003B7C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19</w:t>
      </w:r>
      <w:r w:rsidR="00E9207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59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проживающего: </w:t>
      </w:r>
      <w:r w:rsidR="00A66031" w:rsidRPr="00A66031">
        <w:rPr>
          <w:rFonts w:ascii="Times New Roman" w:hAnsi="Times New Roman"/>
          <w:sz w:val="28"/>
          <w:szCs w:val="28"/>
        </w:rPr>
        <w:t xml:space="preserve">Ростовская </w:t>
      </w:r>
      <w:r w:rsidR="00A66031" w:rsidRPr="000A460D">
        <w:rPr>
          <w:rFonts w:ascii="Times New Roman" w:hAnsi="Times New Roman"/>
          <w:sz w:val="28"/>
          <w:szCs w:val="28"/>
        </w:rPr>
        <w:t>область</w:t>
      </w:r>
      <w:r w:rsidR="000A460D">
        <w:rPr>
          <w:rFonts w:ascii="Times New Roman" w:hAnsi="Times New Roman"/>
          <w:sz w:val="28"/>
          <w:szCs w:val="28"/>
        </w:rPr>
        <w:t xml:space="preserve">, </w:t>
      </w:r>
      <w:r w:rsidR="000A460D" w:rsidRPr="000A460D">
        <w:rPr>
          <w:rFonts w:ascii="Times New Roman" w:hAnsi="Times New Roman"/>
          <w:sz w:val="28"/>
          <w:szCs w:val="28"/>
        </w:rPr>
        <w:t>город Ростов-на-Дону</w:t>
      </w:r>
      <w:r w:rsidR="003B7CBE" w:rsidRPr="00E9207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B7CBE" w:rsidRPr="003B7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выдвинутого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«ЕДИНАЯ РОССИЯ»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депутаты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сельского поселения пятого созыва по </w:t>
      </w:r>
      <w:proofErr w:type="spellStart"/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FB70F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E1633E">
        <w:rPr>
          <w:rFonts w:ascii="Times New Roman" w:eastAsia="Times New Roman" w:hAnsi="Times New Roman" w:cs="Times New Roman"/>
          <w:sz w:val="28"/>
          <w:szCs w:val="20"/>
          <w:lang w:eastAsia="ru-RU"/>
        </w:rPr>
        <w:t>05 августа 2021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E1633E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E1633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51 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bookmarkStart w:id="0" w:name="_GoBack"/>
      <w:bookmarkEnd w:id="0"/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A3"/>
    <w:rsid w:val="00062A71"/>
    <w:rsid w:val="000A460D"/>
    <w:rsid w:val="003B7CBE"/>
    <w:rsid w:val="00467ED0"/>
    <w:rsid w:val="00494DA3"/>
    <w:rsid w:val="00731BC2"/>
    <w:rsid w:val="008B174F"/>
    <w:rsid w:val="00A3222B"/>
    <w:rsid w:val="00A66031"/>
    <w:rsid w:val="00B23C35"/>
    <w:rsid w:val="00CD791A"/>
    <w:rsid w:val="00CE5094"/>
    <w:rsid w:val="00E1633E"/>
    <w:rsid w:val="00E9207A"/>
    <w:rsid w:val="00FB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E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E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TIK2</cp:lastModifiedBy>
  <cp:revision>6</cp:revision>
  <dcterms:created xsi:type="dcterms:W3CDTF">2021-08-05T11:16:00Z</dcterms:created>
  <dcterms:modified xsi:type="dcterms:W3CDTF">2021-08-12T07:58:00Z</dcterms:modified>
</cp:coreProperties>
</file>